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7A" w:rsidRDefault="00347B7A" w:rsidP="00347B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B15">
        <w:rPr>
          <w:rFonts w:ascii="Times New Roman" w:hAnsi="Times New Roman" w:cs="Times New Roman"/>
          <w:sz w:val="24"/>
          <w:szCs w:val="24"/>
          <w:u w:val="single"/>
        </w:rPr>
        <w:t>Спрашивайте – отвечаем</w:t>
      </w:r>
    </w:p>
    <w:p w:rsidR="00347B7A" w:rsidRDefault="00347B7A" w:rsidP="0034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514">
        <w:rPr>
          <w:rFonts w:ascii="Times New Roman" w:hAnsi="Times New Roman" w:cs="Times New Roman"/>
          <w:sz w:val="28"/>
          <w:szCs w:val="28"/>
        </w:rPr>
        <w:t>-</w:t>
      </w:r>
      <w:r w:rsidR="003D2514" w:rsidRPr="003D25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D2514" w:rsidRPr="003D2514">
        <w:rPr>
          <w:rFonts w:ascii="Times New Roman" w:hAnsi="Times New Roman" w:cs="Times New Roman"/>
          <w:b/>
          <w:sz w:val="28"/>
          <w:szCs w:val="28"/>
        </w:rPr>
        <w:t>Как</w:t>
      </w:r>
      <w:r w:rsidR="00B94F4C">
        <w:rPr>
          <w:rFonts w:ascii="Times New Roman" w:hAnsi="Times New Roman" w:cs="Times New Roman"/>
          <w:b/>
          <w:sz w:val="28"/>
          <w:szCs w:val="28"/>
        </w:rPr>
        <w:t>ов порядок</w:t>
      </w:r>
      <w:r w:rsidR="003D2514" w:rsidRPr="003D2514">
        <w:rPr>
          <w:rFonts w:ascii="Times New Roman" w:hAnsi="Times New Roman" w:cs="Times New Roman"/>
          <w:b/>
          <w:sz w:val="28"/>
          <w:szCs w:val="28"/>
        </w:rPr>
        <w:t xml:space="preserve"> получ</w:t>
      </w:r>
      <w:r w:rsidR="00B94F4C">
        <w:rPr>
          <w:rFonts w:ascii="Times New Roman" w:hAnsi="Times New Roman" w:cs="Times New Roman"/>
          <w:b/>
          <w:sz w:val="28"/>
          <w:szCs w:val="28"/>
        </w:rPr>
        <w:t>ения</w:t>
      </w:r>
      <w:r w:rsidR="003D2514" w:rsidRPr="003D2514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B94F4C">
        <w:rPr>
          <w:rFonts w:ascii="Times New Roman" w:hAnsi="Times New Roman" w:cs="Times New Roman"/>
          <w:b/>
          <w:sz w:val="28"/>
          <w:szCs w:val="28"/>
        </w:rPr>
        <w:t>ых</w:t>
      </w:r>
      <w:r w:rsidR="003D2514" w:rsidRPr="003D2514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B94F4C">
        <w:rPr>
          <w:rFonts w:ascii="Times New Roman" w:hAnsi="Times New Roman" w:cs="Times New Roman"/>
          <w:b/>
          <w:sz w:val="28"/>
          <w:szCs w:val="28"/>
        </w:rPr>
        <w:t>й для уплаты налогов в 2024 году</w:t>
      </w:r>
      <w:r w:rsidRPr="002F6F45">
        <w:rPr>
          <w:rFonts w:ascii="Times New Roman" w:hAnsi="Times New Roman" w:cs="Times New Roman"/>
          <w:b/>
          <w:sz w:val="28"/>
          <w:szCs w:val="28"/>
        </w:rPr>
        <w:t>?</w:t>
      </w:r>
    </w:p>
    <w:p w:rsidR="002C2D9C" w:rsidRDefault="002C2D9C" w:rsidP="002C2D9C">
      <w:pPr>
        <w:pStyle w:val="a3"/>
        <w:jc w:val="both"/>
        <w:rPr>
          <w:b/>
        </w:rPr>
      </w:pPr>
    </w:p>
    <w:p w:rsidR="00B94F4C" w:rsidRPr="002C2D9C" w:rsidRDefault="002C2D9C" w:rsidP="002C2D9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b/>
        </w:rPr>
        <w:t xml:space="preserve">               </w:t>
      </w:r>
      <w:r w:rsidR="00347B7A" w:rsidRPr="003D2514">
        <w:rPr>
          <w:b/>
        </w:rPr>
        <w:t xml:space="preserve">- </w:t>
      </w:r>
      <w:r w:rsidR="00B94F4C"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Ежегодно граждане - собственники транспортных средств и недвижимого имущества обязаны своевременно уплачивать начисляемые им налоги (транспортный  налог, земельный налог, налог на имущество).</w:t>
      </w:r>
    </w:p>
    <w:p w:rsidR="00B94F4C" w:rsidRPr="00B94F4C" w:rsidRDefault="00B94F4C" w:rsidP="002C2D9C">
      <w:pPr>
        <w:pStyle w:val="a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Не позднее 30 дней до наступления срока уплаты</w:t>
      </w:r>
      <w:r w:rsidR="002C2D9C"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вышеперечисленным налогам направляют</w:t>
      </w:r>
      <w:r w:rsid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ся</w:t>
      </w:r>
      <w:r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налоговые уведомлени</w:t>
      </w:r>
      <w:r w:rsidR="002C2D9C"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2C2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для уплаты налогов. </w:t>
      </w:r>
      <w:bookmarkStart w:id="1" w:name="Par2"/>
      <w:bookmarkEnd w:id="1"/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налогового уведомления утверждена приказом ФНС России от </w:t>
      </w: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27.09.2022 № ЕД-7-21/866@ </w:t>
      </w: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включает </w:t>
      </w: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QR</w:t>
      </w: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-код, штрих-код, УИН, банковские реквизиты платежа). </w:t>
      </w:r>
    </w:p>
    <w:p w:rsidR="00B94F4C" w:rsidRPr="00B94F4C" w:rsidRDefault="00B94F4C" w:rsidP="00B94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если общая сумма налогов, исчисленных налоговым органом, составляет менее 300 рублей, налоговое уведомление не направляется. </w:t>
      </w:r>
    </w:p>
    <w:p w:rsidR="00B94F4C" w:rsidRPr="00B94F4C" w:rsidRDefault="00B94F4C" w:rsidP="00B94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Налоговое </w:t>
      </w:r>
      <w:hyperlink r:id="rId7" w:history="1">
        <w:r w:rsidRPr="00B94F4C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уведомление</w:t>
        </w:r>
      </w:hyperlink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быть н</w:t>
      </w: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B94F4C" w:rsidRPr="00B94F4C" w:rsidRDefault="00B94F4C" w:rsidP="00B94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</w:t>
      </w:r>
      <w:r w:rsidR="00A4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hyperlink r:id="rId8" w:history="1">
        <w:r w:rsidRPr="00B9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</w:t>
        </w:r>
      </w:hyperlink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уполномоченный представитель </w:t>
      </w: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(форма заявления утверждена приказом ФНС России от </w:t>
      </w:r>
      <w:r w:rsidRPr="00B94F4C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20.10.2022 № ЕД-7-21/947@</w:t>
      </w:r>
      <w:r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). </w:t>
      </w:r>
    </w:p>
    <w:p w:rsidR="00B94F4C" w:rsidRPr="00B94F4C" w:rsidRDefault="002C2D9C" w:rsidP="00B94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 уплаты налогов</w:t>
      </w:r>
      <w:r w:rsidR="00B94F4C"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2023 год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B94F4C" w:rsidRPr="00B94F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позднее 2 декабря 2024 года.</w:t>
      </w:r>
    </w:p>
    <w:p w:rsidR="000D758C" w:rsidRDefault="00347B7A" w:rsidP="002C2D9C">
      <w:pPr>
        <w:jc w:val="right"/>
      </w:pPr>
      <w:proofErr w:type="gramStart"/>
      <w:r w:rsidRPr="002F6F45">
        <w:rPr>
          <w:rFonts w:ascii="Times New Roman" w:eastAsia="Calibri" w:hAnsi="Times New Roman" w:cs="Times New Roman"/>
          <w:color w:val="000000"/>
          <w:sz w:val="28"/>
          <w:szCs w:val="28"/>
        </w:rPr>
        <w:t>Межрайонная</w:t>
      </w:r>
      <w:proofErr w:type="gramEnd"/>
      <w:r w:rsidRPr="002F6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ИФНС России №3 по Ярославской области</w:t>
      </w:r>
    </w:p>
    <w:sectPr w:rsidR="000D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9C" w:rsidRDefault="002C2D9C" w:rsidP="00B94F4C">
      <w:pPr>
        <w:spacing w:after="0" w:line="240" w:lineRule="auto"/>
      </w:pPr>
      <w:r>
        <w:separator/>
      </w:r>
    </w:p>
  </w:endnote>
  <w:endnote w:type="continuationSeparator" w:id="0">
    <w:p w:rsidR="002C2D9C" w:rsidRDefault="002C2D9C" w:rsidP="00B9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9C" w:rsidRDefault="002C2D9C" w:rsidP="00B94F4C">
      <w:pPr>
        <w:spacing w:after="0" w:line="240" w:lineRule="auto"/>
      </w:pPr>
      <w:r>
        <w:separator/>
      </w:r>
    </w:p>
  </w:footnote>
  <w:footnote w:type="continuationSeparator" w:id="0">
    <w:p w:rsidR="002C2D9C" w:rsidRDefault="002C2D9C" w:rsidP="00B9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47633"/>
    <w:rsid w:val="000D758C"/>
    <w:rsid w:val="001D3860"/>
    <w:rsid w:val="002C2D9C"/>
    <w:rsid w:val="00347B7A"/>
    <w:rsid w:val="00391B6D"/>
    <w:rsid w:val="003D2514"/>
    <w:rsid w:val="003E6091"/>
    <w:rsid w:val="00A4052E"/>
    <w:rsid w:val="00B94F4C"/>
    <w:rsid w:val="00F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47B7A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94F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F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semiHidden/>
    <w:rsid w:val="00B94F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47B7A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94F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F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semiHidden/>
    <w:rsid w:val="00B9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A80ECADC330BAF129C43A7C4211C1101317633752A1BA039446D53F0CEC6214475A04DB388EB507D07D2833g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2024-10-16T07:58:00Z</dcterms:created>
  <dcterms:modified xsi:type="dcterms:W3CDTF">2024-10-16T07:58:00Z</dcterms:modified>
</cp:coreProperties>
</file>