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DFEF8" w14:textId="77777777" w:rsidR="000E3134" w:rsidRDefault="000E3134" w:rsidP="00553B05">
      <w:pPr>
        <w:ind w:left="-1276"/>
        <w:jc w:val="center"/>
        <w:rPr>
          <w:b/>
        </w:rPr>
      </w:pPr>
      <w:bookmarkStart w:id="0" w:name="_GoBack"/>
      <w:bookmarkEnd w:id="0"/>
    </w:p>
    <w:p w14:paraId="4016F03F" w14:textId="4B0B86DD" w:rsidR="00553B05" w:rsidRPr="003C2977" w:rsidRDefault="00553B05" w:rsidP="00A940A7">
      <w:pPr>
        <w:ind w:left="-1134" w:firstLine="720"/>
        <w:jc w:val="center"/>
        <w:rPr>
          <w:b/>
          <w:sz w:val="40"/>
          <w:szCs w:val="40"/>
        </w:rPr>
      </w:pPr>
      <w:r w:rsidRPr="003C2977">
        <w:rPr>
          <w:b/>
          <w:sz w:val="40"/>
          <w:szCs w:val="40"/>
        </w:rPr>
        <w:t>Внимание!!! Борщевик Сосновского!!!</w:t>
      </w:r>
    </w:p>
    <w:p w14:paraId="1441AE4B" w14:textId="77777777" w:rsidR="00553B05" w:rsidRDefault="00553B05" w:rsidP="00553B05">
      <w:pPr>
        <w:ind w:left="-1134" w:firstLine="720"/>
        <w:jc w:val="both"/>
      </w:pPr>
    </w:p>
    <w:p w14:paraId="2EC5E01E" w14:textId="77777777" w:rsidR="00A940A7" w:rsidRDefault="00A940A7" w:rsidP="00553B05">
      <w:pPr>
        <w:ind w:left="-1134" w:firstLine="720"/>
        <w:jc w:val="both"/>
      </w:pPr>
    </w:p>
    <w:p w14:paraId="0A5637A8" w14:textId="53BD540B" w:rsidR="008A2F3F" w:rsidRDefault="00A91547" w:rsidP="00553B05">
      <w:pPr>
        <w:ind w:left="-1134" w:firstLine="720"/>
        <w:jc w:val="both"/>
      </w:pPr>
      <w:r>
        <w:t>В соответствии с Правилами благоустройства физические и юридические лица должны проводить мероприятия по удалению борщевика Сосновского с земельных участков, находящихся в их собственности, владении или пользовании, а также на прилегающей к ним территории, самостоятельно за счёт собственных средств.</w:t>
      </w:r>
    </w:p>
    <w:p w14:paraId="28A1E9BF" w14:textId="102D1684" w:rsidR="008A2F3F" w:rsidRDefault="00A91547" w:rsidP="00553B05">
      <w:pPr>
        <w:ind w:left="-1134" w:firstLine="709"/>
        <w:contextualSpacing/>
        <w:jc w:val="both"/>
      </w:pPr>
      <w:r>
        <w:t xml:space="preserve">При этом мероприятия по </w:t>
      </w:r>
      <w:r w:rsidR="00553B05">
        <w:t>уничтожению</w:t>
      </w:r>
      <w:r>
        <w:t xml:space="preserve"> борщевик</w:t>
      </w:r>
      <w:r w:rsidR="00553B05">
        <w:t>а</w:t>
      </w:r>
      <w:r>
        <w:t xml:space="preserve"> Сосновского провод</w:t>
      </w:r>
      <w:r w:rsidR="00553B05">
        <w:t>я</w:t>
      </w:r>
      <w:r>
        <w:t xml:space="preserve">тся </w:t>
      </w:r>
      <w:r w:rsidRPr="000742E0">
        <w:t>механическим, и (или) химическим, и (или) агротехническим способом обработки</w:t>
      </w:r>
      <w:r>
        <w:t xml:space="preserve"> (обработки почвы, посев многолетних трав), а именно:</w:t>
      </w:r>
    </w:p>
    <w:p w14:paraId="66910353" w14:textId="77777777" w:rsidR="008A2F3F" w:rsidRDefault="00A91547" w:rsidP="00553B05">
      <w:pPr>
        <w:ind w:left="-1134" w:firstLine="709"/>
        <w:contextualSpacing/>
        <w:jc w:val="both"/>
      </w:pPr>
      <w:r>
        <w:t>– </w:t>
      </w:r>
      <w:r w:rsidRPr="000742E0">
        <w:rPr>
          <w:b/>
        </w:rPr>
        <w:t>обработка механическим способом</w:t>
      </w:r>
      <w:r>
        <w:t xml:space="preserve"> (скашивание вегетативной массы борщевика Сосновского, подрезка, выкапывание, уборка сухих растений);</w:t>
      </w:r>
    </w:p>
    <w:p w14:paraId="6439772B" w14:textId="77777777" w:rsidR="008A2F3F" w:rsidRDefault="00A91547" w:rsidP="00553B05">
      <w:pPr>
        <w:ind w:left="-1134" w:firstLine="709"/>
        <w:contextualSpacing/>
        <w:jc w:val="both"/>
      </w:pPr>
      <w:r>
        <w:t xml:space="preserve">– </w:t>
      </w:r>
      <w:r w:rsidRPr="000742E0">
        <w:rPr>
          <w:b/>
        </w:rPr>
        <w:t>обработка химическим способом</w:t>
      </w:r>
      <w:r>
        <w:t xml:space="preserve"> (опрыскивание очагов произрастания борщевика Сосновского гербицидами в соответствии </w:t>
      </w:r>
      <w:r>
        <w:br/>
        <w:t xml:space="preserve">с действующим справочником пестицидов и </w:t>
      </w:r>
      <w:proofErr w:type="spellStart"/>
      <w:r>
        <w:t>агрохимикатов</w:t>
      </w:r>
      <w:proofErr w:type="spellEnd"/>
      <w:r>
        <w:t xml:space="preserve">, разрешённых </w:t>
      </w:r>
      <w:r>
        <w:br/>
        <w:t>к применению на территории Российской Федерации);</w:t>
      </w:r>
    </w:p>
    <w:p w14:paraId="0B9D9BAB" w14:textId="77777777" w:rsidR="008A2F3F" w:rsidRDefault="00A91547" w:rsidP="00553B05">
      <w:pPr>
        <w:ind w:left="-1134" w:firstLine="709"/>
        <w:contextualSpacing/>
        <w:jc w:val="both"/>
      </w:pPr>
      <w:r>
        <w:t>– </w:t>
      </w:r>
      <w:r w:rsidRPr="000742E0">
        <w:rPr>
          <w:b/>
        </w:rPr>
        <w:t>смешанная обработка</w:t>
      </w:r>
      <w:r>
        <w:t xml:space="preserve"> (включает однократную обработку механическим способом и однократную обработку химическим способом);</w:t>
      </w:r>
    </w:p>
    <w:p w14:paraId="3869A9F1" w14:textId="2882E134" w:rsidR="008A2F3F" w:rsidRDefault="00A269AA" w:rsidP="00553B05">
      <w:pPr>
        <w:ind w:left="-1134" w:firstLine="709"/>
        <w:contextualSpacing/>
        <w:jc w:val="both"/>
      </w:pPr>
      <w:r>
        <w:t>– </w:t>
      </w:r>
      <w:proofErr w:type="spellStart"/>
      <w:r w:rsidRPr="000742E0">
        <w:rPr>
          <w:b/>
        </w:rPr>
        <w:t>залужение</w:t>
      </w:r>
      <w:proofErr w:type="spellEnd"/>
      <w:r w:rsidR="00A91547" w:rsidRPr="000742E0">
        <w:rPr>
          <w:b/>
        </w:rPr>
        <w:t xml:space="preserve"> территории многолетними травами</w:t>
      </w:r>
      <w:r w:rsidR="00A91547">
        <w:t xml:space="preserve"> (насаждениями) </w:t>
      </w:r>
      <w:r w:rsidR="00A91547">
        <w:br/>
        <w:t>при агротехническом способе обработки.</w:t>
      </w:r>
    </w:p>
    <w:p w14:paraId="48A94C94" w14:textId="69C6AB64" w:rsidR="008A2F3F" w:rsidRDefault="00A91547" w:rsidP="00553B05">
      <w:pPr>
        <w:ind w:left="-1134" w:firstLine="709"/>
        <w:contextualSpacing/>
        <w:jc w:val="both"/>
      </w:pPr>
      <w:r>
        <w:t xml:space="preserve">Мероприятия по обработке проводятся </w:t>
      </w:r>
      <w:r w:rsidR="007C393A" w:rsidRPr="00183995">
        <w:rPr>
          <w:b/>
        </w:rPr>
        <w:t xml:space="preserve">до 15 июня </w:t>
      </w:r>
      <w:r w:rsidRPr="00183995">
        <w:rPr>
          <w:b/>
        </w:rPr>
        <w:t>в период вегетации</w:t>
      </w:r>
      <w:r>
        <w:t xml:space="preserve">, </w:t>
      </w:r>
      <w:r w:rsidRPr="007C393A">
        <w:rPr>
          <w:b/>
        </w:rPr>
        <w:t xml:space="preserve">до начала фазы </w:t>
      </w:r>
      <w:proofErr w:type="spellStart"/>
      <w:r w:rsidRPr="007C393A">
        <w:rPr>
          <w:b/>
        </w:rPr>
        <w:t>бутонизации</w:t>
      </w:r>
      <w:proofErr w:type="spellEnd"/>
      <w:r>
        <w:t xml:space="preserve"> борщевика Сосновского. </w:t>
      </w:r>
    </w:p>
    <w:p w14:paraId="4FE167F9" w14:textId="09A26CDC" w:rsidR="00183995" w:rsidRDefault="00A91547" w:rsidP="00553B05">
      <w:pPr>
        <w:ind w:left="-1134" w:firstLine="709"/>
        <w:contextualSpacing/>
        <w:jc w:val="both"/>
      </w:pPr>
      <w:r>
        <w:t>Обращаем Ваше внимание, что статьей 25.12 Закона Ярославской области от 3</w:t>
      </w:r>
      <w:r w:rsidR="00F3301F">
        <w:t>.12.</w:t>
      </w:r>
      <w:r>
        <w:t xml:space="preserve">2007 № 100-з «Об административных правонарушениях» </w:t>
      </w:r>
      <w:r w:rsidRPr="00F3301F">
        <w:rPr>
          <w:b/>
        </w:rPr>
        <w:t>установлена административная ответственность</w:t>
      </w:r>
      <w:r>
        <w:t xml:space="preserve"> за </w:t>
      </w:r>
      <w:proofErr w:type="spellStart"/>
      <w:r>
        <w:t>непроведение</w:t>
      </w:r>
      <w:proofErr w:type="spellEnd"/>
      <w:r>
        <w:t xml:space="preserve"> предусмотренных правилами благоустройства мероприятий по уничтожению борщевика Сосновского, произрастающего на территории муниципального образования, </w:t>
      </w:r>
      <w:r w:rsidR="00783647">
        <w:t>в виде административного штрафа</w:t>
      </w:r>
      <w:r w:rsidR="00183995">
        <w:t>:</w:t>
      </w:r>
    </w:p>
    <w:p w14:paraId="33849BBC" w14:textId="77777777" w:rsidR="00183995" w:rsidRDefault="00183995" w:rsidP="00553B05">
      <w:pPr>
        <w:ind w:left="-1134" w:firstLine="709"/>
        <w:contextualSpacing/>
        <w:jc w:val="both"/>
        <w:rPr>
          <w:b/>
        </w:rPr>
      </w:pPr>
      <w:r>
        <w:t>-</w:t>
      </w:r>
      <w:r w:rsidR="00A91547" w:rsidRPr="00A952D1">
        <w:rPr>
          <w:b/>
        </w:rPr>
        <w:t>на граждан в размере от трех тысяч до четырех тысяч рублей; на должностных лиц - от тридцати тысяч до сорока тысяч рублей;</w:t>
      </w:r>
    </w:p>
    <w:p w14:paraId="6A96A475" w14:textId="0B8CF25E" w:rsidR="008A2F3F" w:rsidRDefault="00183995" w:rsidP="00553B05">
      <w:pPr>
        <w:ind w:left="-1134" w:firstLine="709"/>
        <w:contextualSpacing/>
        <w:jc w:val="both"/>
      </w:pPr>
      <w:r>
        <w:rPr>
          <w:b/>
        </w:rPr>
        <w:t>-</w:t>
      </w:r>
      <w:r w:rsidR="00A91547" w:rsidRPr="00A952D1">
        <w:rPr>
          <w:b/>
        </w:rPr>
        <w:t xml:space="preserve"> на юридических лиц - от ста тысяч до ста тридцати тысяч рублей</w:t>
      </w:r>
      <w:r w:rsidR="00A91547">
        <w:t>.</w:t>
      </w:r>
    </w:p>
    <w:p w14:paraId="30300EC5" w14:textId="77777777" w:rsidR="008A2F3F" w:rsidRDefault="00A91547" w:rsidP="00553B05">
      <w:pPr>
        <w:ind w:left="-1134" w:firstLine="720"/>
        <w:jc w:val="both"/>
      </w:pPr>
      <w:r>
        <w:t>Указанные нарушения будут фиксироваться в том числе работающими в автоматическом режиме специальными техническими средствами, при этом протокол об административном правонарушении не составляется, постановление по делу об административном правонарушении выносится без участия лица, в отношении которого возбуждено дело об административном правонарушении (статьи 1.5, 2.6.2, пункт 4 части 1 статьи 28.1, часть 3 статьи 28.6 Кодекса Российской Федерации об административных правонарушениях).</w:t>
      </w:r>
    </w:p>
    <w:p w14:paraId="3EB3757B" w14:textId="1E3A6515" w:rsidR="008A2F3F" w:rsidRDefault="00751B00" w:rsidP="00553B05">
      <w:pPr>
        <w:ind w:left="-1134" w:firstLine="720"/>
        <w:jc w:val="both"/>
      </w:pPr>
      <w:r w:rsidRPr="00D14E13">
        <w:t>Д</w:t>
      </w:r>
      <w:r w:rsidR="00A91547" w:rsidRPr="00D14E13">
        <w:t xml:space="preserve">оводим до Вашего сведения, что </w:t>
      </w:r>
      <w:r w:rsidRPr="00D14E13">
        <w:t>в целях реализации обязанности по уничтожению борщевика Сосновского Вы можете самостоятельно изыскать хозяйствующий субъект для обработки</w:t>
      </w:r>
      <w:r w:rsidR="00650B39" w:rsidRPr="00D14E13">
        <w:t xml:space="preserve"> Вашего</w:t>
      </w:r>
      <w:r w:rsidRPr="00D14E13">
        <w:t xml:space="preserve"> земельного участка либо обратиться в </w:t>
      </w:r>
      <w:r w:rsidR="00D14E13" w:rsidRPr="00D14E13">
        <w:t>Управление экономики и финансов администрации Мышкинского муниципального района</w:t>
      </w:r>
      <w:r w:rsidR="00650B39" w:rsidRPr="00D14E13">
        <w:t xml:space="preserve"> </w:t>
      </w:r>
      <w:r w:rsidR="00D14E13" w:rsidRPr="00D14E13">
        <w:t>по телефонам 8(48544)</w:t>
      </w:r>
      <w:r w:rsidR="00A940A7">
        <w:t xml:space="preserve"> </w:t>
      </w:r>
      <w:r w:rsidR="00D14E13" w:rsidRPr="00D14E13">
        <w:t xml:space="preserve">2-43-27, 2-11-07 </w:t>
      </w:r>
      <w:r w:rsidRPr="00D14E13">
        <w:t>для получения сведений об организациях</w:t>
      </w:r>
      <w:r w:rsidR="000364B5" w:rsidRPr="00D14E13">
        <w:t>,</w:t>
      </w:r>
      <w:r w:rsidRPr="00D14E13">
        <w:t xml:space="preserve"> осуществляющих обработку</w:t>
      </w:r>
      <w:r w:rsidR="00183995">
        <w:t>.</w:t>
      </w:r>
    </w:p>
    <w:p w14:paraId="240A40A9" w14:textId="483B22D2" w:rsidR="008A2F3F" w:rsidRDefault="008A2F3F">
      <w:pPr>
        <w:jc w:val="both"/>
      </w:pPr>
    </w:p>
    <w:sectPr w:rsidR="008A2F3F" w:rsidSect="00553B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8" w:right="624" w:bottom="851" w:left="1985" w:header="28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403D5" w14:textId="77777777" w:rsidR="00517B7F" w:rsidRDefault="00517B7F">
      <w:r>
        <w:separator/>
      </w:r>
    </w:p>
  </w:endnote>
  <w:endnote w:type="continuationSeparator" w:id="0">
    <w:p w14:paraId="5A10AACF" w14:textId="77777777" w:rsidR="00517B7F" w:rsidRDefault="0051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62E8B" w14:textId="77777777" w:rsidR="008A2F3F" w:rsidRDefault="008A2F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4EAFC" w14:textId="77777777" w:rsidR="008A2F3F" w:rsidRDefault="008A2F3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D7A4A" w14:textId="77777777" w:rsidR="008A2F3F" w:rsidRDefault="008A2F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2AF90" w14:textId="77777777" w:rsidR="00517B7F" w:rsidRDefault="00517B7F">
      <w:r>
        <w:separator/>
      </w:r>
    </w:p>
  </w:footnote>
  <w:footnote w:type="continuationSeparator" w:id="0">
    <w:p w14:paraId="52B028FB" w14:textId="77777777" w:rsidR="00517B7F" w:rsidRDefault="00517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62917" w14:textId="77777777" w:rsidR="008A2F3F" w:rsidRDefault="00A91547">
    <w:pPr>
      <w:pStyle w:val="af0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  <w:p w14:paraId="220325A8" w14:textId="77777777" w:rsidR="008A2F3F" w:rsidRDefault="008A2F3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A63F8" w14:textId="77777777" w:rsidR="008A2F3F" w:rsidRDefault="008A2F3F">
    <w:pPr>
      <w:pStyle w:val="af0"/>
      <w:jc w:val="center"/>
      <w:rPr>
        <w:rStyle w:val="a3"/>
        <w:sz w:val="24"/>
      </w:rPr>
    </w:pPr>
  </w:p>
  <w:p w14:paraId="66FA026C" w14:textId="7B6D50DD" w:rsidR="008A2F3F" w:rsidRDefault="00A91547">
    <w:pPr>
      <w:pStyle w:val="af0"/>
      <w:jc w:val="center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</w:instrText>
    </w:r>
    <w:r>
      <w:rPr>
        <w:rStyle w:val="a3"/>
        <w:sz w:val="24"/>
      </w:rPr>
      <w:fldChar w:fldCharType="separate"/>
    </w:r>
    <w:r w:rsidR="00183995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14:paraId="203BE791" w14:textId="77777777" w:rsidR="008A2F3F" w:rsidRDefault="008A2F3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77A36" w14:textId="77777777" w:rsidR="008A2F3F" w:rsidRDefault="008A2F3F">
    <w:pPr>
      <w:pStyle w:val="af0"/>
      <w:tabs>
        <w:tab w:val="clear" w:pos="4677"/>
        <w:tab w:val="clear" w:pos="9355"/>
        <w:tab w:val="left" w:pos="2339"/>
      </w:tabs>
      <w:ind w:left="192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3F"/>
    <w:rsid w:val="00011465"/>
    <w:rsid w:val="000364B5"/>
    <w:rsid w:val="000742E0"/>
    <w:rsid w:val="000E3134"/>
    <w:rsid w:val="00183995"/>
    <w:rsid w:val="001E7EED"/>
    <w:rsid w:val="003A42C9"/>
    <w:rsid w:val="003C2977"/>
    <w:rsid w:val="004964B0"/>
    <w:rsid w:val="004E2029"/>
    <w:rsid w:val="00517B7F"/>
    <w:rsid w:val="00553B05"/>
    <w:rsid w:val="005A446D"/>
    <w:rsid w:val="00650B39"/>
    <w:rsid w:val="0072221C"/>
    <w:rsid w:val="00751B00"/>
    <w:rsid w:val="00783647"/>
    <w:rsid w:val="007C393A"/>
    <w:rsid w:val="007F3E8B"/>
    <w:rsid w:val="008A2F3F"/>
    <w:rsid w:val="00956BFF"/>
    <w:rsid w:val="009E2E49"/>
    <w:rsid w:val="00A269AA"/>
    <w:rsid w:val="00A91547"/>
    <w:rsid w:val="00A940A7"/>
    <w:rsid w:val="00A952D1"/>
    <w:rsid w:val="00D14E13"/>
    <w:rsid w:val="00D70B8F"/>
    <w:rsid w:val="00EA394D"/>
    <w:rsid w:val="00F3301F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96C4"/>
  <w15:docId w15:val="{617674BA-0AF7-414F-8BEF-6A565F41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rFonts w:ascii="Times New Roman" w:hAnsi="Times New Roman"/>
      <w:sz w:val="28"/>
    </w:rPr>
  </w:style>
  <w:style w:type="paragraph" w:customStyle="1" w:styleId="13">
    <w:name w:val="Основной шрифт абзаца1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4">
    <w:name w:val="Просмотренная гиперссылка1"/>
    <w:link w:val="a8"/>
    <w:rPr>
      <w:color w:val="800080"/>
      <w:u w:val="single"/>
    </w:rPr>
  </w:style>
  <w:style w:type="character" w:styleId="a8">
    <w:name w:val="FollowedHyperlink"/>
    <w:link w:val="14"/>
    <w:rPr>
      <w:color w:val="8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D70B8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70B8F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70B8F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70B8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70B8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Осадчий Алексей Николаевич</dc:creator>
  <cp:lastModifiedBy>Марина</cp:lastModifiedBy>
  <cp:revision>2</cp:revision>
  <cp:lastPrinted>2024-03-19T10:47:00Z</cp:lastPrinted>
  <dcterms:created xsi:type="dcterms:W3CDTF">2024-03-21T10:06:00Z</dcterms:created>
  <dcterms:modified xsi:type="dcterms:W3CDTF">2024-03-21T10:06:00Z</dcterms:modified>
</cp:coreProperties>
</file>