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3D" w:rsidRPr="00767344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 </w:t>
      </w:r>
      <w:r w:rsidR="00E110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УТВЕРЖДАЮ:</w:t>
      </w:r>
    </w:p>
    <w:p w:rsidR="001D683D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77F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77F3B" w:rsidRDefault="00177F3B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77F3B" w:rsidRPr="00767344" w:rsidRDefault="00177F3B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 Е.В. Петров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DB18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27 сентября 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</w:t>
      </w:r>
      <w:r w:rsidR="00306B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  <w:bookmarkStart w:id="0" w:name="_GoBack"/>
      <w:bookmarkEnd w:id="0"/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306B1F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Отчет о выполнении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Мышкин </w:t>
      </w:r>
      <w:r w:rsidR="00306B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06B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835"/>
        <w:gridCol w:w="4820"/>
      </w:tblGrid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Отчет о выполнении плана за 2016 год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B4BAA" w:rsidRPr="00767344" w:rsidTr="000424DF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AA" w:rsidRPr="00767344" w:rsidRDefault="004B4BAA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1.Областная целевая программа и план противодействия коррупции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Реализация мер по противодействию коррупции, предусмотренных областной целевой программы «Противодействие коррупции в Ярославской области» на 2016-2017 годы  (далее – ОЦП)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A07527" w:rsidRDefault="00E80C92" w:rsidP="00A07527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официальном сайте Администрации городского поселения Мышкин </w:t>
            </w:r>
            <w:r w:rsidR="00A07527">
              <w:rPr>
                <w:rFonts w:ascii="Times New Roman" w:hAnsi="Times New Roman"/>
              </w:rPr>
              <w:t>имеется</w:t>
            </w:r>
            <w:r>
              <w:rPr>
                <w:rFonts w:ascii="Times New Roman" w:hAnsi="Times New Roman"/>
              </w:rPr>
              <w:t xml:space="preserve"> подраздел «Антикоррупционные </w:t>
            </w:r>
            <w:r w:rsidRPr="00A07527">
              <w:rPr>
                <w:rFonts w:ascii="Times New Roman" w:hAnsi="Times New Roman"/>
              </w:rPr>
              <w:t>мероприятия»</w:t>
            </w:r>
            <w:r w:rsidR="005656AA">
              <w:rPr>
                <w:rFonts w:ascii="Times New Roman" w:hAnsi="Times New Roman"/>
              </w:rPr>
              <w:t>;</w:t>
            </w:r>
          </w:p>
          <w:p w:rsidR="00A07527" w:rsidRDefault="00A07527" w:rsidP="00A07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Ведется наполнение стенда агитационно- информационной направленности, размещенного в здании Администрации городского поселения Мышкин</w:t>
            </w:r>
            <w:r w:rsidR="0056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7527" w:rsidRDefault="00A07527" w:rsidP="00A07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 План противодействия коррупции в городском поселении Мышкин на 2016 – 2017 годы</w:t>
            </w:r>
            <w:r w:rsidR="00E0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№26 от 27.01.2016;</w:t>
            </w:r>
          </w:p>
          <w:p w:rsidR="00E07346" w:rsidRDefault="00E07346" w:rsidP="00A07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 Кодекс этики и служебного поведения муниципальных служащих Администрации городского поселения Мышкин п</w:t>
            </w:r>
            <w:r w:rsidR="0056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остановлением №24 от 16.01.2016;</w:t>
            </w:r>
          </w:p>
          <w:p w:rsidR="00E07346" w:rsidRDefault="00E07346" w:rsidP="00E07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 Карта коррупционных рисков Администрации городск</w:t>
            </w:r>
            <w:r w:rsidR="0056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поселения Мышкин 21.09.2016;</w:t>
            </w:r>
          </w:p>
          <w:p w:rsidR="00E07346" w:rsidRDefault="00E07346" w:rsidP="00E07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 комиссия по соблюдению требований к служебному поведению и урегулированию конфликта интересов на муницип</w:t>
            </w:r>
            <w:r w:rsidR="0056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альной службе №19 от 13.02.2015;</w:t>
            </w:r>
          </w:p>
          <w:p w:rsidR="00E07346" w:rsidRDefault="00E07346" w:rsidP="00E07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Поквартально предоставляются сведения о ходе реализации мер по противодействию коррупции в МУ «Администрация городского поселения Мышкин»</w:t>
            </w:r>
            <w:r w:rsidR="0056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56AA" w:rsidRPr="005656AA" w:rsidRDefault="005656AA" w:rsidP="0056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5656AA">
              <w:rPr>
                <w:rFonts w:ascii="Times New Roman" w:hAnsi="Times New Roman" w:cs="Times New Roman"/>
                <w:sz w:val="24"/>
                <w:szCs w:val="24"/>
              </w:rPr>
              <w:t>о выполнении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AA">
              <w:rPr>
                <w:rFonts w:ascii="Times New Roman" w:hAnsi="Times New Roman" w:cs="Times New Roman"/>
                <w:sz w:val="24"/>
                <w:szCs w:val="24"/>
              </w:rPr>
              <w:t>обязанности принимать меры по предупреждению коррупции, предусмотренной статьей 13.3 Федерального закона от 25.12.2008 № 273-ФЗ «О противодействии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5656AA" w:rsidP="005656AA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Ежегодная подготовка </w:t>
            </w:r>
            <w:r w:rsidRPr="00767344">
              <w:rPr>
                <w:rFonts w:ascii="Times New Roman" w:hAnsi="Times New Roman"/>
              </w:rPr>
              <w:t xml:space="preserve"> отчет</w:t>
            </w:r>
            <w:r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>выполнении</w:t>
            </w:r>
            <w:r w:rsidRPr="00767344">
              <w:rPr>
                <w:rFonts w:ascii="Times New Roman" w:hAnsi="Times New Roman"/>
              </w:rPr>
              <w:t xml:space="preserve"> плана противодействия коррупции в городском поселении Мышкин</w:t>
            </w:r>
            <w:r>
              <w:rPr>
                <w:rFonts w:ascii="Times New Roman" w:hAnsi="Times New Roman"/>
              </w:rPr>
              <w:t xml:space="preserve"> до  1 февраля </w:t>
            </w:r>
          </w:p>
        </w:tc>
      </w:tr>
      <w:tr w:rsidR="004B4BAA" w:rsidRPr="00767344" w:rsidTr="00E5491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AA" w:rsidRDefault="004B4BAA" w:rsidP="004B4BAA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2.Антикоррупционная экспертиза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 экспертизы нормативных правовых актов Администрации городского поселения и их проектов на наличие положений коррупционного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E80C92" w:rsidRPr="00767344" w:rsidRDefault="00E80C92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Администрации городского поселения в соответствии с их компетенцией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B96225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B4BAA" w:rsidRPr="00767344" w:rsidTr="004B4BA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AA" w:rsidRDefault="004B4BAA" w:rsidP="004B4BAA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Участие муниципальных служащих Администрации городского поселения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– правовой  отдел, муниципальные служащие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722DE2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участвовали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9A44D8" w:rsidP="009A44D8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</w:t>
            </w:r>
            <w:r w:rsidR="00B96225">
              <w:rPr>
                <w:rFonts w:ascii="Times New Roman" w:hAnsi="Times New Roman"/>
              </w:rPr>
              <w:t>остоянно</w:t>
            </w:r>
          </w:p>
        </w:tc>
      </w:tr>
      <w:tr w:rsidR="004B4BAA" w:rsidRPr="00767344" w:rsidTr="004B4BA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AA" w:rsidRDefault="004B4BAA" w:rsidP="004B4BAA">
            <w:pPr>
              <w:pStyle w:val="a9"/>
              <w:ind w:right="77"/>
              <w:jc w:val="center"/>
              <w:rPr>
                <w:rFonts w:ascii="Times New Roman" w:hAnsi="Times New Roman"/>
              </w:rPr>
            </w:pPr>
            <w:r w:rsidRPr="00D80356">
              <w:rPr>
                <w:rFonts w:ascii="Times New Roman" w:hAnsi="Times New Roman"/>
                <w:b/>
              </w:rPr>
              <w:t>4. Антикоррупционная пропаганда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9A5C88" w:rsidP="009A5C88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9A5C88">
              <w:rPr>
                <w:rFonts w:ascii="Times New Roman" w:hAnsi="Times New Roman"/>
                <w:color w:val="000000"/>
              </w:rPr>
              <w:t>Осуществляется постоянно в соответствии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75AF">
              <w:t xml:space="preserve"> </w:t>
            </w:r>
            <w:r w:rsidRPr="009A5C88">
              <w:rPr>
                <w:rFonts w:ascii="Times New Roman" w:hAnsi="Times New Roman"/>
              </w:rPr>
              <w:t>порядком доступа к информации о деятельности администрации городского поселения Мышкин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7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22DE2" w:rsidRDefault="009A44D8" w:rsidP="009A44D8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Осуществляется п</w:t>
            </w:r>
            <w:r w:rsidR="00722DE2" w:rsidRPr="00722DE2">
              <w:rPr>
                <w:rFonts w:ascii="Times New Roman" w:hAnsi="Times New Roman"/>
                <w:color w:val="000000"/>
              </w:rPr>
              <w:t>остоянно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 агитационных материалов (наружной рекламы и др.) в сфере противодействия коррупции и их размещение на территории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176284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единицы</w:t>
            </w:r>
          </w:p>
        </w:tc>
      </w:tr>
      <w:tr w:rsidR="004B4BAA" w:rsidRPr="00767344" w:rsidTr="004B4BA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AA" w:rsidRDefault="004B4BAA" w:rsidP="004B4BAA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bookmarkStart w:id="1" w:name="_Toc419969127"/>
            <w:r w:rsidRPr="00D80356">
              <w:rPr>
                <w:rFonts w:ascii="Times New Roman" w:hAnsi="Times New Roman"/>
                <w:b/>
                <w:kern w:val="28"/>
              </w:rPr>
              <w:t>5.Взаимодействие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в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, и муниципальными служащими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Pr="00767344">
              <w:rPr>
                <w:rFonts w:ascii="Times New Roman" w:hAnsi="Times New Roman"/>
              </w:rPr>
              <w:lastRenderedPageBreak/>
              <w:t>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13" w:rsidRPr="00777813" w:rsidRDefault="00777813" w:rsidP="00722DE2">
            <w:pPr>
              <w:rPr>
                <w:lang w:eastAsia="ru-RU"/>
              </w:rPr>
            </w:pPr>
            <w:r w:rsidRPr="00C31F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22DE2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существляется о</w:t>
            </w:r>
            <w:r w:rsidRPr="00C31FB4">
              <w:rPr>
                <w:rFonts w:ascii="Times New Roman" w:eastAsia="Calibri" w:hAnsi="Times New Roman" w:cs="Times New Roman"/>
                <w:sz w:val="24"/>
                <w:szCs w:val="24"/>
              </w:rPr>
              <w:t>перативный обмен информацией при осуществлении проверок в целях противодействия</w:t>
            </w:r>
            <w:r w:rsidRPr="001D5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777813" w:rsidP="00777813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 и </w:t>
            </w:r>
            <w:r>
              <w:rPr>
                <w:rFonts w:ascii="Times New Roman" w:hAnsi="Times New Roman"/>
                <w:color w:val="000000"/>
              </w:rPr>
              <w:t xml:space="preserve"> обращения </w:t>
            </w:r>
            <w:r w:rsidRPr="008A5CBD">
              <w:rPr>
                <w:rFonts w:ascii="Times New Roman" w:hAnsi="Times New Roman"/>
                <w:lang w:eastAsia="ar-SA"/>
              </w:rPr>
              <w:t xml:space="preserve"> граждан и представителей юридических лиц </w:t>
            </w:r>
            <w:r>
              <w:rPr>
                <w:rFonts w:ascii="Times New Roman" w:hAnsi="Times New Roman"/>
                <w:lang w:eastAsia="ar-SA"/>
              </w:rPr>
              <w:t>о фактах коррупции в Администрацию городского поселения Мышкин не поступали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777813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 коррупции не выявлены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777813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участвовали</w:t>
            </w:r>
          </w:p>
        </w:tc>
      </w:tr>
      <w:tr w:rsidR="00A35436" w:rsidRPr="00767344" w:rsidTr="00A3543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36" w:rsidRDefault="00A35436" w:rsidP="00A35436">
            <w:pPr>
              <w:pStyle w:val="a9"/>
              <w:ind w:right="77"/>
              <w:jc w:val="center"/>
              <w:rPr>
                <w:rFonts w:ascii="Times New Roman" w:hAnsi="Times New Roman"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- правовой отдел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7545E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EF" w:rsidRPr="00C31FB4" w:rsidRDefault="007545EF" w:rsidP="00C31FB4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67344">
              <w:rPr>
                <w:rFonts w:ascii="Times New Roman" w:hAnsi="Times New Roman"/>
              </w:rPr>
              <w:t>ведени</w:t>
            </w:r>
            <w:r>
              <w:rPr>
                <w:rFonts w:ascii="Times New Roman" w:hAnsi="Times New Roman"/>
              </w:rPr>
              <w:t>я</w:t>
            </w:r>
            <w:r w:rsidRPr="00767344">
              <w:rPr>
                <w:rFonts w:ascii="Times New Roman" w:hAnsi="Times New Roman"/>
              </w:rPr>
              <w:t xml:space="preserve"> о доходах, расходах, об имуществе и обязательствах имущественного характера своих, супруги (супруга) и несовершеннолетних детей </w:t>
            </w:r>
            <w:r>
              <w:rPr>
                <w:rFonts w:ascii="Times New Roman" w:hAnsi="Times New Roman"/>
              </w:rPr>
              <w:t xml:space="preserve">размещаются </w:t>
            </w:r>
            <w:r w:rsidRPr="00767344">
              <w:rPr>
                <w:rFonts w:ascii="Times New Roman" w:hAnsi="Times New Roman"/>
              </w:rPr>
              <w:t xml:space="preserve">на официальном сайте Администрации </w:t>
            </w:r>
            <w:r>
              <w:rPr>
                <w:rFonts w:ascii="Times New Roman" w:hAnsi="Times New Roman"/>
              </w:rPr>
              <w:t xml:space="preserve">городского поселения Мышкин в </w:t>
            </w:r>
            <w:r w:rsidR="00C31FB4">
              <w:rPr>
                <w:rFonts w:ascii="Times New Roman" w:hAnsi="Times New Roman"/>
              </w:rPr>
              <w:t xml:space="preserve"> подраздел «Антикоррупционные </w:t>
            </w:r>
            <w:r w:rsidR="00C31FB4" w:rsidRPr="00A07527">
              <w:rPr>
                <w:rFonts w:ascii="Times New Roman" w:hAnsi="Times New Roman"/>
              </w:rPr>
              <w:t>мероприятия</w:t>
            </w:r>
            <w:r w:rsidR="00C31FB4">
              <w:rPr>
                <w:rFonts w:ascii="Times New Roman" w:hAnsi="Times New Roman"/>
              </w:rPr>
              <w:t>»</w:t>
            </w:r>
            <w:r w:rsidR="00C31FB4" w:rsidRPr="00767344">
              <w:rPr>
                <w:rFonts w:ascii="Times New Roman" w:hAnsi="Times New Roman"/>
              </w:rPr>
              <w:t xml:space="preserve"> 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  <w:r w:rsidR="00C31FB4">
              <w:rPr>
                <w:rFonts w:ascii="Times New Roman" w:hAnsi="Times New Roman"/>
              </w:rPr>
              <w:t>.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Осуществление анализа представленных муниципальными  служащими сведений о доходах, </w:t>
            </w:r>
            <w:r w:rsidRPr="00767344">
              <w:rPr>
                <w:rFonts w:ascii="Times New Roman" w:hAnsi="Times New Roman"/>
              </w:rPr>
              <w:lastRenderedPageBreak/>
              <w:t>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C31FB4" w:rsidRDefault="00C31FB4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C31FB4">
              <w:rPr>
                <w:rFonts w:ascii="Times New Roman" w:hAnsi="Times New Roman"/>
              </w:rPr>
              <w:t>Фактов несвоевременного представления указанных сведений нет.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0879E2" w:rsidRDefault="00CA473C" w:rsidP="00CA473C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</w:t>
            </w:r>
            <w:r w:rsidRPr="00CA473C">
              <w:rPr>
                <w:rFonts w:ascii="Times New Roman" w:hAnsi="Times New Roman"/>
              </w:rPr>
              <w:t>тветственным за организацию и координацию проведения антикоррупционных мероприятий в городском поселении Мышкин</w:t>
            </w:r>
            <w:r w:rsidRPr="00087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="000879E2" w:rsidRPr="000879E2">
              <w:rPr>
                <w:rFonts w:ascii="Times New Roman" w:hAnsi="Times New Roman"/>
              </w:rPr>
              <w:t>роводится разъяснительная работа по применению действующего законодательства по вопросам противодействия коррупции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CA473C" w:rsidP="00CA473C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5B00B1">
              <w:rPr>
                <w:rFonts w:ascii="Times New Roman" w:hAnsi="Times New Roman"/>
              </w:rPr>
              <w:t xml:space="preserve">По состоянию на </w:t>
            </w:r>
            <w:r>
              <w:rPr>
                <w:rFonts w:ascii="Times New Roman" w:hAnsi="Times New Roman"/>
              </w:rPr>
              <w:t>3</w:t>
            </w:r>
            <w:r w:rsidRPr="005B00B1"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/>
              </w:rPr>
              <w:t>4</w:t>
            </w:r>
            <w:r w:rsidRPr="005B00B1">
              <w:rPr>
                <w:rFonts w:ascii="Times New Roman" w:hAnsi="Times New Roman"/>
              </w:rPr>
              <w:t>.2016 года сведени</w:t>
            </w:r>
            <w:r>
              <w:rPr>
                <w:rFonts w:ascii="Times New Roman" w:hAnsi="Times New Roman"/>
              </w:rPr>
              <w:t>я</w:t>
            </w:r>
            <w:r w:rsidRPr="005B00B1">
              <w:rPr>
                <w:rFonts w:ascii="Times New Roman" w:hAnsi="Times New Roman"/>
              </w:rPr>
              <w:t xml:space="preserve"> о доходах и расходах </w:t>
            </w:r>
            <w:r>
              <w:rPr>
                <w:rFonts w:ascii="Times New Roman" w:hAnsi="Times New Roman"/>
              </w:rPr>
              <w:t>представлены всеми</w:t>
            </w:r>
            <w:r w:rsidRPr="000F5CFB">
              <w:rPr>
                <w:sz w:val="28"/>
                <w:szCs w:val="28"/>
              </w:rPr>
              <w:t xml:space="preserve"> </w:t>
            </w:r>
            <w:r w:rsidRPr="00CA473C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ыми</w:t>
            </w:r>
            <w:r w:rsidRPr="00CA473C">
              <w:rPr>
                <w:rFonts w:ascii="Times New Roman" w:hAnsi="Times New Roman"/>
              </w:rPr>
              <w:t xml:space="preserve"> служ</w:t>
            </w:r>
            <w:r>
              <w:rPr>
                <w:rFonts w:ascii="Times New Roman" w:hAnsi="Times New Roman"/>
              </w:rPr>
              <w:t>ащими включенными в Перечень</w:t>
            </w:r>
            <w:r w:rsidRPr="00CA473C">
              <w:rPr>
                <w:rFonts w:ascii="Times New Roman" w:hAnsi="Times New Roman"/>
              </w:rPr>
              <w:t xml:space="preserve"> с высоким риском коррупционных проявлений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5C0DD8" w:rsidRDefault="005C0DD8" w:rsidP="005C0DD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5C0DD8">
              <w:rPr>
                <w:rFonts w:ascii="Times New Roman" w:hAnsi="Times New Roman"/>
              </w:rPr>
              <w:t>В течение 2016 года заседаний комиссии по соблюдению требований к служебному поведению муниципальных служащих и урегулированию конфликта интересов не проводилось в связи с отсутствием оснований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8" w:rsidRDefault="005C0DD8" w:rsidP="005C0DD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поступающие на муниципальную службу в Администрацию городского поселения Мышкин, знакомятся под </w:t>
            </w:r>
            <w:r w:rsidRPr="00193DEE">
              <w:rPr>
                <w:rFonts w:ascii="Times New Roman" w:hAnsi="Times New Roman"/>
                <w:sz w:val="24"/>
                <w:szCs w:val="24"/>
              </w:rPr>
              <w:t>роспись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положениями действующего законодательства о противодействии коррупции, в том числе: об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коррупционные правонарушения; </w:t>
            </w:r>
          </w:p>
          <w:p w:rsidR="00E80C92" w:rsidRPr="00767344" w:rsidRDefault="005C0DD8" w:rsidP="005C0DD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законодательством.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5C0DD8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Фактов обращений не было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5C0DD8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Уведомления не поступали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A35436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Обращений о получении подарков за отчетный период не поступало</w:t>
            </w:r>
          </w:p>
        </w:tc>
      </w:tr>
      <w:tr w:rsidR="00A35436" w:rsidRPr="00767344" w:rsidTr="00A3543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36" w:rsidRDefault="00A35436" w:rsidP="00A35436">
            <w:pPr>
              <w:pStyle w:val="aa"/>
              <w:ind w:right="77"/>
              <w:jc w:val="center"/>
              <w:rPr>
                <w:rFonts w:ascii="Times New Roman" w:hAnsi="Times New Roman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8F37DB" w:rsidRDefault="008F37DB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8F37DB">
              <w:rPr>
                <w:rFonts w:ascii="Times New Roman" w:hAnsi="Times New Roman"/>
              </w:rPr>
              <w:t>Жалобы на  качество предоставления муниципальных услуг в Администрацию городского поселения Мышкин  не поступали.</w:t>
            </w:r>
          </w:p>
        </w:tc>
      </w:tr>
      <w:tr w:rsidR="008F37DB" w:rsidRPr="00767344" w:rsidTr="008F37DB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DB" w:rsidRPr="008F37DB" w:rsidRDefault="008F37DB" w:rsidP="008F37DB">
            <w:pPr>
              <w:pStyle w:val="aa"/>
              <w:ind w:right="77"/>
              <w:jc w:val="center"/>
              <w:rPr>
                <w:rFonts w:ascii="Times New Roman" w:hAnsi="Times New Roman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8F37DB" w:rsidRPr="008F37DB" w:rsidTr="008F37DB">
        <w:trPr>
          <w:trHeight w:val="283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DB" w:rsidRPr="008F37DB" w:rsidRDefault="008F37DB" w:rsidP="008F37DB">
            <w:pPr>
              <w:jc w:val="center"/>
              <w:rPr>
                <w:sz w:val="24"/>
                <w:szCs w:val="24"/>
              </w:rPr>
            </w:pPr>
            <w:r w:rsidRPr="008F37DB">
              <w:rPr>
                <w:rFonts w:ascii="Times New Roman" w:hAnsi="Times New Roman"/>
                <w:b/>
                <w:sz w:val="24"/>
                <w:szCs w:val="24"/>
              </w:rPr>
              <w:t>8.1.Меры организационно – правового характера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</w:t>
            </w:r>
            <w:r w:rsidRPr="00767344">
              <w:rPr>
                <w:rFonts w:ascii="Times New Roman" w:hAnsi="Times New Roman"/>
              </w:rPr>
              <w:lastRenderedPageBreak/>
              <w:t>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14" w:rsidRPr="00652F14" w:rsidRDefault="00652F14" w:rsidP="00652F14">
            <w:pPr>
              <w:pStyle w:val="af"/>
              <w:spacing w:before="0" w:beforeAutospacing="0" w:after="0" w:afterAutospacing="0"/>
            </w:pPr>
            <w:r>
              <w:rPr>
                <w:b/>
                <w:color w:val="000000"/>
              </w:rPr>
              <w:t>9</w:t>
            </w:r>
            <w:r w:rsidRPr="002211BB">
              <w:rPr>
                <w:b/>
                <w:color w:val="000000"/>
              </w:rPr>
              <w:t xml:space="preserve"> постановлени</w:t>
            </w:r>
            <w:r>
              <w:rPr>
                <w:b/>
                <w:color w:val="000000"/>
              </w:rPr>
              <w:t>й</w:t>
            </w:r>
            <w:r>
              <w:rPr>
                <w:color w:val="000000"/>
              </w:rPr>
              <w:t xml:space="preserve"> Администрации городского поселения Мышкин:</w:t>
            </w:r>
            <w:hyperlink r:id="rId8" w:history="1">
              <w:r w:rsidRPr="00652F14">
                <w:rPr>
                  <w:rStyle w:val="af0"/>
                  <w:color w:val="auto"/>
                  <w:u w:val="none"/>
                </w:rPr>
                <w:t xml:space="preserve"> от 16.01.2016 №24 «Об утверждении Кодекса </w:t>
              </w:r>
              <w:r w:rsidRPr="00652F14">
                <w:rPr>
                  <w:rStyle w:val="af0"/>
                  <w:color w:val="auto"/>
                  <w:u w:val="none"/>
                </w:rPr>
                <w:lastRenderedPageBreak/>
                <w:t xml:space="preserve">этики и служебного </w:t>
              </w:r>
              <w:r>
                <w:rPr>
                  <w:rStyle w:val="af0"/>
                  <w:color w:val="auto"/>
                  <w:u w:val="none"/>
                </w:rPr>
                <w:t>п</w:t>
              </w:r>
              <w:r w:rsidRPr="00652F14">
                <w:rPr>
                  <w:rStyle w:val="af0"/>
                  <w:color w:val="auto"/>
                  <w:u w:val="none"/>
                </w:rPr>
                <w:t>оведения </w:t>
              </w:r>
              <w:r>
                <w:rPr>
                  <w:rStyle w:val="af0"/>
                  <w:color w:val="auto"/>
                  <w:u w:val="none"/>
                </w:rPr>
                <w:t xml:space="preserve"> </w:t>
              </w:r>
              <w:r w:rsidRPr="00652F14">
                <w:rPr>
                  <w:rStyle w:val="af0"/>
                  <w:color w:val="auto"/>
                  <w:u w:val="none"/>
                </w:rPr>
                <w:t>муниципальных служащих   Администрации городского поселения Мышкин»</w:t>
              </w:r>
            </w:hyperlink>
            <w:r w:rsidRPr="00652F14">
              <w:t xml:space="preserve">,  </w:t>
            </w:r>
          </w:p>
          <w:p w:rsidR="00652F14" w:rsidRPr="00652F14" w:rsidRDefault="00652F14" w:rsidP="00652F14">
            <w:pPr>
              <w:pStyle w:val="af"/>
              <w:spacing w:before="0" w:beforeAutospacing="0" w:after="0" w:afterAutospacing="0"/>
            </w:pPr>
            <w:r>
              <w:t xml:space="preserve">от 25.02 2016 №51 «О внесении изменений в постановление Администрации городского поселения Мышкин от 10.04.2015 №50 « О реализации законодательства о противодействии коррупции в отношении лиц, замещающих должности руководителей муниципальных учреждений городского поселения Мышкин»,               </w:t>
            </w:r>
            <w:hyperlink r:id="rId9" w:history="1">
              <w:r w:rsidRPr="00652F14">
                <w:rPr>
                  <w:rStyle w:val="af0"/>
                  <w:color w:val="auto"/>
                  <w:u w:val="none"/>
                </w:rPr>
                <w:t xml:space="preserve"> от 25.02.2016 №52 «О внесении изменений в постановление Администрации городского поселения Мышкин от 10.04.2015 №51 "О Порядке размещения сведений о доходах, расходах, об имуществе и обязательствах имущественного характера отдельных категорий лиц, замещающих  муниципальные должности, должности муниципальной службы и должности руководителей муниципальных учреждений, и членов их семей в информационно- телекоммуникационной сети «Интернет» и предоставления этих сведений общероссийским средствам массовой информации для опубликования»</w:t>
              </w:r>
            </w:hyperlink>
            <w:r w:rsidRPr="00652F14">
              <w:t xml:space="preserve">, </w:t>
            </w:r>
          </w:p>
          <w:p w:rsidR="00652F14" w:rsidRDefault="00652F14" w:rsidP="00652F14">
            <w:pPr>
              <w:pStyle w:val="af"/>
              <w:spacing w:before="0" w:beforeAutospacing="0" w:after="0" w:afterAutospacing="0"/>
            </w:pPr>
            <w:r>
              <w:t xml:space="preserve">от 26.02.2016 №61 « О внесении изменений в Порядок проведения антикоррупционной экспертизы нормативных правовых актов органов местного самоуправления городского поселения Мышкин, утвержденный постановлением </w:t>
            </w:r>
            <w:r>
              <w:lastRenderedPageBreak/>
              <w:t>Администрации городского поселения Мышкин  от 26.03.2014 №42»,</w:t>
            </w:r>
          </w:p>
          <w:p w:rsidR="00652F14" w:rsidRPr="00652F14" w:rsidRDefault="00652F14" w:rsidP="00652F14">
            <w:pPr>
              <w:pStyle w:val="af"/>
              <w:spacing w:before="0" w:beforeAutospacing="0" w:after="0" w:afterAutospacing="0"/>
            </w:pPr>
            <w:r>
              <w:t xml:space="preserve"> </w:t>
            </w:r>
            <w:hyperlink r:id="rId10" w:history="1">
              <w:r w:rsidRPr="00652F14">
                <w:rPr>
                  <w:rStyle w:val="af0"/>
                  <w:color w:val="auto"/>
                  <w:u w:val="none"/>
                </w:rPr>
                <w:t>от 07.07.2016 №228 «О внесении изменений в постановление Администрации городского поселения Мышкин от 23.12.2015 № 403 «О Порядке сообщения лицами,  замещающими муниципальные должности, муниципальными служащими  в Администрации городского поселения Мышкин о получении подарков в связи с их должностным положением или исполнением ими служебных (должностных) обязанностей, сдачи и оценки подарка, реализации  (выкупа) подарка и зачисления средств, вырученных от его реализации (выкупа)»»</w:t>
              </w:r>
            </w:hyperlink>
            <w:r w:rsidRPr="00652F14">
              <w:t xml:space="preserve">, </w:t>
            </w:r>
            <w:hyperlink r:id="rId11" w:history="1">
              <w:r w:rsidRPr="00652F14">
                <w:rPr>
                  <w:rStyle w:val="af0"/>
                  <w:color w:val="auto"/>
                  <w:u w:val="none"/>
                </w:rPr>
                <w:t xml:space="preserve">                                                           от 14.09.2016 №317 «О внесении изменений в постановление Администрации городского поселения Мышкин от 08.05.2015 № 72 «Об ответственных лицах за реализацию  мер по противодействию коррупции»</w:t>
              </w:r>
            </w:hyperlink>
            <w:r w:rsidRPr="00652F14">
              <w:t xml:space="preserve">, </w:t>
            </w:r>
            <w:hyperlink r:id="rId12" w:history="1">
              <w:r w:rsidRPr="00652F14">
                <w:rPr>
                  <w:rStyle w:val="af0"/>
                  <w:color w:val="auto"/>
                  <w:u w:val="none"/>
                </w:rPr>
                <w:t xml:space="preserve">                           </w:t>
              </w:r>
              <w:r w:rsidR="007B1E51">
                <w:rPr>
                  <w:rStyle w:val="af0"/>
                  <w:color w:val="auto"/>
                  <w:u w:val="none"/>
                </w:rPr>
                <w:t xml:space="preserve">                        </w:t>
              </w:r>
              <w:r w:rsidRPr="00652F14">
                <w:rPr>
                  <w:rStyle w:val="af0"/>
                  <w:color w:val="auto"/>
                  <w:u w:val="none"/>
                </w:rPr>
                <w:t>от 27.09.2016 №323 «Об утверждении перечня коррупционно - опасных функций в сфере деятельности Администрации городского поселения Мышкин</w:t>
              </w:r>
            </w:hyperlink>
            <w:r w:rsidRPr="00652F14">
              <w:t xml:space="preserve">», </w:t>
            </w:r>
            <w:hyperlink r:id="rId13" w:history="1">
              <w:r w:rsidRPr="00652F14">
                <w:rPr>
                  <w:rStyle w:val="af0"/>
                  <w:color w:val="auto"/>
                  <w:u w:val="none"/>
                </w:rPr>
                <w:t xml:space="preserve">                                          от 11.10.2016 №358 «О признании утратившими силу постановлений Главы городского поселения Мышкин и Администрации городского поселения Мышкин»</w:t>
              </w:r>
            </w:hyperlink>
            <w:r w:rsidRPr="00652F14">
              <w:t xml:space="preserve">, </w:t>
            </w:r>
            <w:hyperlink r:id="rId14" w:history="1">
              <w:r w:rsidRPr="00652F14">
                <w:rPr>
                  <w:rStyle w:val="af0"/>
                  <w:color w:val="auto"/>
                  <w:u w:val="none"/>
                </w:rPr>
                <w:t xml:space="preserve">                      </w:t>
              </w:r>
              <w:r w:rsidR="007B1E51">
                <w:rPr>
                  <w:rStyle w:val="af0"/>
                  <w:color w:val="auto"/>
                  <w:u w:val="none"/>
                </w:rPr>
                <w:t xml:space="preserve">                                </w:t>
              </w:r>
              <w:r w:rsidRPr="00652F14">
                <w:rPr>
                  <w:rStyle w:val="af0"/>
                  <w:color w:val="auto"/>
                  <w:u w:val="none"/>
                </w:rPr>
                <w:t xml:space="preserve">от 20.12.2016 №447 «О внесении изменений в постановление Администрации городского поселения Мышкин  от </w:t>
              </w:r>
              <w:r w:rsidRPr="00652F14">
                <w:rPr>
                  <w:rStyle w:val="af0"/>
                  <w:color w:val="auto"/>
                  <w:u w:val="none"/>
                </w:rPr>
                <w:lastRenderedPageBreak/>
                <w:t>09.04.2015  №47 «О противодействии коррупции на муниципальной службе в Администрации городского поселения Мышкин»</w:t>
              </w:r>
            </w:hyperlink>
          </w:p>
          <w:p w:rsidR="00E80C92" w:rsidRPr="007B1E51" w:rsidRDefault="00652F14" w:rsidP="00652F1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B1E51">
              <w:rPr>
                <w:rFonts w:ascii="Times New Roman" w:hAnsi="Times New Roman"/>
                <w:b/>
              </w:rPr>
              <w:t>2</w:t>
            </w:r>
            <w:r w:rsidRPr="007B1E51">
              <w:rPr>
                <w:rFonts w:ascii="Times New Roman" w:hAnsi="Times New Roman"/>
              </w:rPr>
              <w:t xml:space="preserve">  </w:t>
            </w:r>
            <w:r w:rsidRPr="007B1E51">
              <w:rPr>
                <w:rFonts w:ascii="Times New Roman" w:hAnsi="Times New Roman"/>
                <w:b/>
              </w:rPr>
              <w:t>р</w:t>
            </w:r>
            <w:hyperlink r:id="rId15" w:history="1">
              <w:r w:rsidRPr="007B1E51">
                <w:rPr>
                  <w:rStyle w:val="af0"/>
                  <w:rFonts w:ascii="Times New Roman" w:hAnsi="Times New Roman"/>
                  <w:b/>
                  <w:color w:val="auto"/>
                  <w:u w:val="none"/>
                </w:rPr>
                <w:t>аспоряжения</w:t>
              </w:r>
              <w:r w:rsidRPr="007B1E51">
                <w:rPr>
                  <w:rStyle w:val="af0"/>
                  <w:rFonts w:ascii="Times New Roman" w:hAnsi="Times New Roman"/>
                  <w:color w:val="auto"/>
                  <w:u w:val="none"/>
                </w:rPr>
                <w:t xml:space="preserve">  Администрации городского поселения  Мышкин:  от 27.10.2016 №47 «О</w:t>
              </w:r>
              <w:r w:rsidRPr="007B1E51">
                <w:rPr>
                  <w:rStyle w:val="af1"/>
                  <w:rFonts w:ascii="Times New Roman" w:hAnsi="Times New Roman"/>
                </w:rPr>
                <w:t xml:space="preserve"> </w:t>
              </w:r>
              <w:r w:rsidRPr="007B1E51">
                <w:rPr>
                  <w:rStyle w:val="af0"/>
                  <w:rFonts w:ascii="Times New Roman" w:hAnsi="Times New Roman"/>
                  <w:color w:val="auto"/>
                  <w:u w:val="none"/>
                </w:rPr>
                <w:t>порядке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Мышкин к совершению коррупционных правонарушений, перечне сведений, содержащихся в уведомлениях, порядке организации проверки</w:t>
              </w:r>
              <w:r w:rsidRPr="007B1E51">
                <w:rPr>
                  <w:rStyle w:val="af1"/>
                  <w:rFonts w:ascii="Times New Roman" w:hAnsi="Times New Roman"/>
                </w:rPr>
                <w:t xml:space="preserve"> </w:t>
              </w:r>
              <w:r w:rsidRPr="007B1E51">
                <w:rPr>
                  <w:rStyle w:val="af0"/>
                  <w:rFonts w:ascii="Times New Roman" w:hAnsi="Times New Roman"/>
                  <w:color w:val="auto"/>
                  <w:u w:val="none"/>
                </w:rPr>
                <w:t>этих сведений и порядке регистрации уведомлений»</w:t>
              </w:r>
            </w:hyperlink>
            <w:r w:rsidRPr="007B1E51">
              <w:rPr>
                <w:rFonts w:ascii="Times New Roman" w:hAnsi="Times New Roman"/>
              </w:rPr>
              <w:t xml:space="preserve">, </w:t>
            </w:r>
            <w:hyperlink r:id="rId16" w:history="1">
              <w:r w:rsidRPr="007B1E51">
                <w:rPr>
                  <w:rStyle w:val="af0"/>
                  <w:rFonts w:ascii="Times New Roman" w:hAnsi="Times New Roman"/>
                  <w:color w:val="auto"/>
                  <w:u w:val="none"/>
                </w:rPr>
                <w:t xml:space="preserve">                                от 20.12.2016 №53 «Об  утверждении  Перечня  должностей муниципальной службы с высоким риском коррупционных  проявлений в  Администрации городского поселения Мышкин</w:t>
              </w:r>
            </w:hyperlink>
            <w:r w:rsidR="007B1E51">
              <w:rPr>
                <w:rFonts w:ascii="Times New Roman" w:hAnsi="Times New Roman"/>
              </w:rPr>
              <w:t>»</w:t>
            </w:r>
          </w:p>
        </w:tc>
      </w:tr>
      <w:tr w:rsidR="005873F8" w:rsidRPr="00767344" w:rsidTr="005873F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8" w:rsidRDefault="005873F8" w:rsidP="005873F8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F2056">
              <w:rPr>
                <w:b/>
                <w:color w:val="000000"/>
              </w:rPr>
              <w:lastRenderedPageBreak/>
              <w:t>8.2.</w:t>
            </w:r>
            <w:r w:rsidRPr="000F2056">
              <w:rPr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b/>
              </w:rPr>
              <w:br/>
              <w:t>в подведомственн</w:t>
            </w:r>
            <w:r>
              <w:rPr>
                <w:b/>
              </w:rPr>
              <w:t>ом</w:t>
            </w:r>
            <w:r w:rsidRPr="000F2056">
              <w:rPr>
                <w:b/>
              </w:rPr>
              <w:t xml:space="preserve"> муниципальн</w:t>
            </w:r>
            <w:r>
              <w:rPr>
                <w:b/>
              </w:rPr>
              <w:t>ом</w:t>
            </w:r>
            <w:r w:rsidRPr="000F2056">
              <w:rPr>
                <w:b/>
              </w:rPr>
              <w:t xml:space="preserve"> учреждени</w:t>
            </w:r>
            <w:r>
              <w:rPr>
                <w:b/>
              </w:rPr>
              <w:t>и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A8" w:rsidRDefault="00D830A8" w:rsidP="00D8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A7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EB3A7E" w:rsidRPr="00EB3A7E">
              <w:rPr>
                <w:rFonts w:ascii="Times New Roman" w:hAnsi="Times New Roman" w:cs="Times New Roman"/>
                <w:sz w:val="24"/>
                <w:szCs w:val="24"/>
              </w:rPr>
              <w:t>а Антикоррупционная политика</w:t>
            </w:r>
            <w:r w:rsidRPr="00EB3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A7E" w:rsidRPr="00EB3A7E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</w:t>
            </w:r>
            <w:r w:rsidRPr="00EB3A7E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(приказ №14 от 15.01.2016)</w:t>
            </w:r>
          </w:p>
          <w:p w:rsidR="00E80C92" w:rsidRPr="000F2056" w:rsidRDefault="00D830A8" w:rsidP="00D8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 Карта коррупционных рисков</w:t>
            </w:r>
            <w:r w:rsidR="00EB3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21.09.2016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</w:t>
            </w:r>
            <w:r w:rsidRPr="00767344">
              <w:rPr>
                <w:rFonts w:ascii="Times New Roman" w:hAnsi="Times New Roman"/>
              </w:rPr>
              <w:lastRenderedPageBreak/>
              <w:t>претендующими на замещение указанных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6365AE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, комиссия по соблюдению требований к </w:t>
            </w:r>
            <w:r w:rsidRPr="00767344">
              <w:rPr>
                <w:rFonts w:ascii="Times New Roman" w:hAnsi="Times New Roman"/>
              </w:rPr>
              <w:lastRenderedPageBreak/>
              <w:t xml:space="preserve">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D830A8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5B00B1">
              <w:rPr>
                <w:rFonts w:ascii="Times New Roman" w:hAnsi="Times New Roman"/>
              </w:rPr>
              <w:lastRenderedPageBreak/>
              <w:t xml:space="preserve">По состоянию на </w:t>
            </w:r>
            <w:r>
              <w:rPr>
                <w:rFonts w:ascii="Times New Roman" w:hAnsi="Times New Roman"/>
              </w:rPr>
              <w:t>3</w:t>
            </w:r>
            <w:r w:rsidRPr="005B00B1"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/>
              </w:rPr>
              <w:t>4</w:t>
            </w:r>
            <w:r w:rsidRPr="005B00B1">
              <w:rPr>
                <w:rFonts w:ascii="Times New Roman" w:hAnsi="Times New Roman"/>
              </w:rPr>
              <w:t>.2016 года сведени</w:t>
            </w:r>
            <w:r>
              <w:rPr>
                <w:rFonts w:ascii="Times New Roman" w:hAnsi="Times New Roman"/>
              </w:rPr>
              <w:t>я</w:t>
            </w:r>
            <w:r w:rsidRPr="005B00B1">
              <w:rPr>
                <w:rFonts w:ascii="Times New Roman" w:hAnsi="Times New Roman"/>
              </w:rPr>
              <w:t xml:space="preserve"> о доходах и расходах </w:t>
            </w:r>
            <w:r>
              <w:rPr>
                <w:rFonts w:ascii="Times New Roman" w:hAnsi="Times New Roman"/>
              </w:rPr>
              <w:t>руководителем муниципального учреждения представлены.</w:t>
            </w:r>
          </w:p>
        </w:tc>
      </w:tr>
      <w:tr w:rsidR="00D830A8" w:rsidRPr="00767344" w:rsidTr="00D830A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A8" w:rsidRPr="005B00B1" w:rsidRDefault="00D830A8" w:rsidP="00D830A8">
            <w:pPr>
              <w:pStyle w:val="aa"/>
              <w:ind w:right="77"/>
              <w:jc w:val="center"/>
              <w:rPr>
                <w:rFonts w:ascii="Times New Roman" w:hAnsi="Times New Roman"/>
              </w:rPr>
            </w:pPr>
            <w:r w:rsidRPr="000F2056">
              <w:rPr>
                <w:rFonts w:ascii="Times New Roman" w:hAnsi="Times New Roman"/>
                <w:b/>
              </w:rPr>
              <w:lastRenderedPageBreak/>
              <w:t xml:space="preserve">9.Реализация антикоррупционной политики в сфере экономики, </w:t>
            </w:r>
            <w:r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Pr="000F2056">
              <w:rPr>
                <w:rFonts w:ascii="Times New Roman" w:hAnsi="Times New Roman"/>
                <w:b/>
              </w:rPr>
              <w:br/>
              <w:t>для обеспечения муниципальных нужд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3D2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723D28" w:rsidP="00BF48AE">
            <w:pPr>
              <w:pStyle w:val="aa"/>
              <w:ind w:right="77"/>
              <w:rPr>
                <w:rFonts w:ascii="Times New Roman" w:hAnsi="Times New Roman"/>
              </w:rPr>
            </w:pPr>
            <w:r w:rsidRPr="00BF48AE">
              <w:rPr>
                <w:rFonts w:ascii="Times New Roman" w:hAnsi="Times New Roman"/>
              </w:rPr>
              <w:t>Приняты меры путем обеспечения открытого информационного доступа к закупочному процессу посредством размещения всей информации в Единой информационной системе в сфере закупок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80C92" w:rsidRPr="00767344" w:rsidTr="00E80C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BF48AE" w:rsidRDefault="00723D28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BF48AE">
              <w:rPr>
                <w:rFonts w:ascii="Times New Roman" w:hAnsi="Times New Roman"/>
                <w:color w:val="000000"/>
              </w:rPr>
              <w:t>Осуществляется постоянно</w:t>
            </w:r>
          </w:p>
        </w:tc>
      </w:tr>
      <w:tr w:rsidR="00E80C92" w:rsidRPr="00767344" w:rsidTr="00E80C92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E80C92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92" w:rsidRPr="00767344" w:rsidRDefault="00BF48AE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постоянно</w:t>
            </w:r>
          </w:p>
        </w:tc>
      </w:tr>
    </w:tbl>
    <w:p w:rsidR="004577C2" w:rsidRPr="00767344" w:rsidRDefault="004577C2" w:rsidP="004577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ind w:right="7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BF5" w:rsidRPr="001D683D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E1108D" w:rsidRDefault="001D683D" w:rsidP="0010177C">
      <w:pPr>
        <w:tabs>
          <w:tab w:val="left" w:pos="1140"/>
        </w:tabs>
        <w:rPr>
          <w:sz w:val="26"/>
          <w:szCs w:val="26"/>
        </w:rPr>
      </w:pPr>
    </w:p>
    <w:sectPr w:rsidR="001D683D" w:rsidRPr="00E1108D" w:rsidSect="00E80C9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EA" w:rsidRDefault="00A371EA" w:rsidP="001D683D">
      <w:pPr>
        <w:spacing w:after="0" w:line="240" w:lineRule="auto"/>
      </w:pPr>
      <w:r>
        <w:separator/>
      </w:r>
    </w:p>
  </w:endnote>
  <w:endnote w:type="continuationSeparator" w:id="0">
    <w:p w:rsidR="00A371EA" w:rsidRDefault="00A371EA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EA" w:rsidRDefault="00A371EA" w:rsidP="001D683D">
      <w:pPr>
        <w:spacing w:after="0" w:line="240" w:lineRule="auto"/>
      </w:pPr>
      <w:r>
        <w:separator/>
      </w:r>
    </w:p>
  </w:footnote>
  <w:footnote w:type="continuationSeparator" w:id="0">
    <w:p w:rsidR="00A371EA" w:rsidRDefault="00A371EA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085BD5"/>
    <w:rsid w:val="000879E2"/>
    <w:rsid w:val="000D7366"/>
    <w:rsid w:val="000F2056"/>
    <w:rsid w:val="000F769B"/>
    <w:rsid w:val="0010177C"/>
    <w:rsid w:val="001153F6"/>
    <w:rsid w:val="001203FB"/>
    <w:rsid w:val="00154031"/>
    <w:rsid w:val="00176284"/>
    <w:rsid w:val="00177F3B"/>
    <w:rsid w:val="00193DEE"/>
    <w:rsid w:val="001B761F"/>
    <w:rsid w:val="001D683D"/>
    <w:rsid w:val="001E2F68"/>
    <w:rsid w:val="00230D93"/>
    <w:rsid w:val="002368A3"/>
    <w:rsid w:val="00255CDC"/>
    <w:rsid w:val="00265DEB"/>
    <w:rsid w:val="00271CC3"/>
    <w:rsid w:val="00277F05"/>
    <w:rsid w:val="002C759F"/>
    <w:rsid w:val="002D1E60"/>
    <w:rsid w:val="002D3D78"/>
    <w:rsid w:val="00306B1F"/>
    <w:rsid w:val="00314E3A"/>
    <w:rsid w:val="003313CA"/>
    <w:rsid w:val="003A22A7"/>
    <w:rsid w:val="003B443F"/>
    <w:rsid w:val="003B7EB9"/>
    <w:rsid w:val="003D25D0"/>
    <w:rsid w:val="003E5A78"/>
    <w:rsid w:val="0040179D"/>
    <w:rsid w:val="00443E53"/>
    <w:rsid w:val="004577C2"/>
    <w:rsid w:val="00472B2B"/>
    <w:rsid w:val="004816C4"/>
    <w:rsid w:val="004B4BAA"/>
    <w:rsid w:val="004C0239"/>
    <w:rsid w:val="004C0AA9"/>
    <w:rsid w:val="004E28C1"/>
    <w:rsid w:val="004F6EFF"/>
    <w:rsid w:val="005141FC"/>
    <w:rsid w:val="005327AB"/>
    <w:rsid w:val="005343E1"/>
    <w:rsid w:val="00556231"/>
    <w:rsid w:val="005656AA"/>
    <w:rsid w:val="0057221C"/>
    <w:rsid w:val="005873F8"/>
    <w:rsid w:val="00594768"/>
    <w:rsid w:val="005B5E76"/>
    <w:rsid w:val="005C0C11"/>
    <w:rsid w:val="005C0DD8"/>
    <w:rsid w:val="005D2254"/>
    <w:rsid w:val="005E346D"/>
    <w:rsid w:val="005F698E"/>
    <w:rsid w:val="006365AE"/>
    <w:rsid w:val="00652F14"/>
    <w:rsid w:val="00677FDB"/>
    <w:rsid w:val="00695D63"/>
    <w:rsid w:val="006D03F7"/>
    <w:rsid w:val="0070699B"/>
    <w:rsid w:val="00722DE2"/>
    <w:rsid w:val="00723D28"/>
    <w:rsid w:val="007545EF"/>
    <w:rsid w:val="00767344"/>
    <w:rsid w:val="00777813"/>
    <w:rsid w:val="007B1E51"/>
    <w:rsid w:val="007D5B37"/>
    <w:rsid w:val="007E77BA"/>
    <w:rsid w:val="007F65ED"/>
    <w:rsid w:val="008570F2"/>
    <w:rsid w:val="008B4C02"/>
    <w:rsid w:val="008F053F"/>
    <w:rsid w:val="008F37DB"/>
    <w:rsid w:val="00911EFE"/>
    <w:rsid w:val="0098048B"/>
    <w:rsid w:val="009A44D8"/>
    <w:rsid w:val="009A5C88"/>
    <w:rsid w:val="00A07527"/>
    <w:rsid w:val="00A32B63"/>
    <w:rsid w:val="00A35436"/>
    <w:rsid w:val="00A371EA"/>
    <w:rsid w:val="00A62BBF"/>
    <w:rsid w:val="00AF3FDE"/>
    <w:rsid w:val="00AF549F"/>
    <w:rsid w:val="00B96225"/>
    <w:rsid w:val="00BD5D16"/>
    <w:rsid w:val="00BF48AE"/>
    <w:rsid w:val="00C31FB4"/>
    <w:rsid w:val="00C4764F"/>
    <w:rsid w:val="00C87305"/>
    <w:rsid w:val="00C9731E"/>
    <w:rsid w:val="00CA473C"/>
    <w:rsid w:val="00CC00A8"/>
    <w:rsid w:val="00CF1A7E"/>
    <w:rsid w:val="00D20019"/>
    <w:rsid w:val="00D36FD2"/>
    <w:rsid w:val="00D76CA0"/>
    <w:rsid w:val="00D80356"/>
    <w:rsid w:val="00D830A8"/>
    <w:rsid w:val="00D97317"/>
    <w:rsid w:val="00DB18D0"/>
    <w:rsid w:val="00DC5C99"/>
    <w:rsid w:val="00E07346"/>
    <w:rsid w:val="00E1108D"/>
    <w:rsid w:val="00E25738"/>
    <w:rsid w:val="00E6458A"/>
    <w:rsid w:val="00E67679"/>
    <w:rsid w:val="00E80C92"/>
    <w:rsid w:val="00E929EC"/>
    <w:rsid w:val="00EB3A7E"/>
    <w:rsid w:val="00F21FDD"/>
    <w:rsid w:val="00F66E2E"/>
    <w:rsid w:val="00F70BF5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footnote text"/>
    <w:basedOn w:val="a"/>
    <w:link w:val="ad"/>
    <w:uiPriority w:val="99"/>
    <w:semiHidden/>
    <w:unhideWhenUsed/>
    <w:rsid w:val="005656A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56AA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56AA"/>
    <w:rPr>
      <w:vertAlign w:val="superscript"/>
    </w:rPr>
  </w:style>
  <w:style w:type="paragraph" w:customStyle="1" w:styleId="CharChar">
    <w:name w:val="Char Char"/>
    <w:basedOn w:val="a"/>
    <w:rsid w:val="009A5C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C0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C0D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0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65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52F14"/>
    <w:rPr>
      <w:color w:val="0000FF"/>
      <w:u w:val="single"/>
    </w:rPr>
  </w:style>
  <w:style w:type="character" w:styleId="af1">
    <w:name w:val="Strong"/>
    <w:basedOn w:val="a0"/>
    <w:uiPriority w:val="22"/>
    <w:qFormat/>
    <w:rsid w:val="00652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myshkin.ru/files/1/1653.doc" TargetMode="External"/><Relationship Id="rId13" Type="http://schemas.openxmlformats.org/officeDocument/2006/relationships/hyperlink" Target="http://www.gorodmyshkin.ru/files/1/1985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4874.0/" TargetMode="External"/><Relationship Id="rId12" Type="http://schemas.openxmlformats.org/officeDocument/2006/relationships/hyperlink" Target="http://www.gorodmyshkin.ru/files/1/1922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rodmyshkin.ru/files/1/2062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rodmyshkin.ru/files/1/1913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rodmyshkin.ru/files/1/2011.doc" TargetMode="External"/><Relationship Id="rId10" Type="http://schemas.openxmlformats.org/officeDocument/2006/relationships/hyperlink" Target="http://www.gorodmyshkin.ru/files/1/1846.do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gorodmyshkin.ru/files/1/1675.docx" TargetMode="External"/><Relationship Id="rId14" Type="http://schemas.openxmlformats.org/officeDocument/2006/relationships/hyperlink" Target="http://www.gorodmyshkin.ru/files/1/206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4677-02EE-4F77-9017-E2D0C112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32</cp:revision>
  <cp:lastPrinted>2016-01-29T11:47:00Z</cp:lastPrinted>
  <dcterms:created xsi:type="dcterms:W3CDTF">2014-09-12T07:30:00Z</dcterms:created>
  <dcterms:modified xsi:type="dcterms:W3CDTF">2017-09-27T07:21:00Z</dcterms:modified>
</cp:coreProperties>
</file>